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99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61F2" w:rsidRPr="001A15C8" w14:paraId="1ABAE3F7" w14:textId="77777777" w:rsidTr="00D861F2">
        <w:tc>
          <w:tcPr>
            <w:tcW w:w="2337" w:type="dxa"/>
          </w:tcPr>
          <w:p w14:paraId="7637A27E" w14:textId="763317BE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Kriter</w:t>
            </w:r>
          </w:p>
        </w:tc>
        <w:tc>
          <w:tcPr>
            <w:tcW w:w="2337" w:type="dxa"/>
          </w:tcPr>
          <w:p w14:paraId="4F61A306" w14:textId="2096F4ED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Puan 0</w:t>
            </w:r>
          </w:p>
        </w:tc>
        <w:tc>
          <w:tcPr>
            <w:tcW w:w="2338" w:type="dxa"/>
          </w:tcPr>
          <w:p w14:paraId="6FB8028E" w14:textId="08CA154D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Puan 1</w:t>
            </w:r>
          </w:p>
        </w:tc>
        <w:tc>
          <w:tcPr>
            <w:tcW w:w="2338" w:type="dxa"/>
          </w:tcPr>
          <w:p w14:paraId="0146F894" w14:textId="0B028B86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Puan 2</w:t>
            </w:r>
          </w:p>
        </w:tc>
      </w:tr>
      <w:tr w:rsidR="00D861F2" w:rsidRPr="001A15C8" w14:paraId="7A721918" w14:textId="77777777" w:rsidTr="00D861F2">
        <w:tc>
          <w:tcPr>
            <w:tcW w:w="2337" w:type="dxa"/>
          </w:tcPr>
          <w:p w14:paraId="0EC835EE" w14:textId="64C9E083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Yüz</w:t>
            </w:r>
          </w:p>
        </w:tc>
        <w:tc>
          <w:tcPr>
            <w:tcW w:w="2337" w:type="dxa"/>
          </w:tcPr>
          <w:p w14:paraId="31C9971C" w14:textId="0B0B409B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Belirgin bir ifade yok, gülümseme yok</w:t>
            </w:r>
          </w:p>
        </w:tc>
        <w:tc>
          <w:tcPr>
            <w:tcW w:w="2338" w:type="dxa"/>
          </w:tcPr>
          <w:p w14:paraId="1DB6CC60" w14:textId="621491FC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İlgisiz, ara sıra yüz buruşturan, ara sıra kaş çatan, içine kapanık</w:t>
            </w:r>
          </w:p>
        </w:tc>
        <w:tc>
          <w:tcPr>
            <w:tcW w:w="2338" w:type="dxa"/>
          </w:tcPr>
          <w:p w14:paraId="08CB4DBE" w14:textId="570A21D1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Seyrekten sık miktara değişen çene titremesi, dişlerini vurma</w:t>
            </w:r>
          </w:p>
        </w:tc>
      </w:tr>
      <w:tr w:rsidR="00D861F2" w:rsidRPr="001A15C8" w14:paraId="79D04376" w14:textId="77777777" w:rsidTr="00D861F2">
        <w:tc>
          <w:tcPr>
            <w:tcW w:w="2337" w:type="dxa"/>
          </w:tcPr>
          <w:p w14:paraId="0639B694" w14:textId="6F7E23B2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Bacak hareketleri</w:t>
            </w:r>
          </w:p>
        </w:tc>
        <w:tc>
          <w:tcPr>
            <w:tcW w:w="2337" w:type="dxa"/>
          </w:tcPr>
          <w:p w14:paraId="6F1E096E" w14:textId="1E7BE680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Normal pozisyon veya rahat durma</w:t>
            </w:r>
          </w:p>
        </w:tc>
        <w:tc>
          <w:tcPr>
            <w:tcW w:w="2338" w:type="dxa"/>
          </w:tcPr>
          <w:p w14:paraId="6E5CAD9B" w14:textId="5A877E74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Gergin, huzursuz, rahatsız</w:t>
            </w:r>
          </w:p>
        </w:tc>
        <w:tc>
          <w:tcPr>
            <w:tcW w:w="2338" w:type="dxa"/>
          </w:tcPr>
          <w:p w14:paraId="747CFBAE" w14:textId="3BEDD974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Hareketli, kendine çeker tarzda</w:t>
            </w:r>
          </w:p>
        </w:tc>
      </w:tr>
      <w:tr w:rsidR="00D861F2" w:rsidRPr="001A15C8" w14:paraId="21801967" w14:textId="77777777" w:rsidTr="00D861F2">
        <w:tc>
          <w:tcPr>
            <w:tcW w:w="2337" w:type="dxa"/>
          </w:tcPr>
          <w:p w14:paraId="45B8EC72" w14:textId="42C30EC8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Aktivite</w:t>
            </w:r>
          </w:p>
        </w:tc>
        <w:tc>
          <w:tcPr>
            <w:tcW w:w="2337" w:type="dxa"/>
          </w:tcPr>
          <w:p w14:paraId="62539E83" w14:textId="4A4650EA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Normal pozisyon, sessiz yatış, kolay hareket eder</w:t>
            </w:r>
          </w:p>
        </w:tc>
        <w:tc>
          <w:tcPr>
            <w:tcW w:w="2338" w:type="dxa"/>
          </w:tcPr>
          <w:p w14:paraId="3CF50445" w14:textId="0E37791A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Gergin, kıvranan, sağa sola sallanan</w:t>
            </w:r>
          </w:p>
        </w:tc>
        <w:tc>
          <w:tcPr>
            <w:tcW w:w="2338" w:type="dxa"/>
          </w:tcPr>
          <w:p w14:paraId="1EB1AE80" w14:textId="2A6537AC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Sert veya burkulan tarzda, kemer şeklinde</w:t>
            </w:r>
          </w:p>
        </w:tc>
      </w:tr>
      <w:tr w:rsidR="00D861F2" w:rsidRPr="001A15C8" w14:paraId="1810B6AD" w14:textId="77777777" w:rsidTr="00D861F2">
        <w:tc>
          <w:tcPr>
            <w:tcW w:w="2337" w:type="dxa"/>
          </w:tcPr>
          <w:p w14:paraId="4A5B4109" w14:textId="3651B0B5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Ağlama</w:t>
            </w:r>
          </w:p>
        </w:tc>
        <w:tc>
          <w:tcPr>
            <w:tcW w:w="2337" w:type="dxa"/>
          </w:tcPr>
          <w:p w14:paraId="29DACE16" w14:textId="7E8FF182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Ağlama yok (uyanık veya uyur)</w:t>
            </w:r>
          </w:p>
        </w:tc>
        <w:tc>
          <w:tcPr>
            <w:tcW w:w="2338" w:type="dxa"/>
          </w:tcPr>
          <w:p w14:paraId="4A20F756" w14:textId="2492412C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Ara sıra şikayetçi tarzda, inilti veya sızlanma tarzında</w:t>
            </w:r>
          </w:p>
        </w:tc>
        <w:tc>
          <w:tcPr>
            <w:tcW w:w="2338" w:type="dxa"/>
          </w:tcPr>
          <w:p w14:paraId="6DBD73CF" w14:textId="19181381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Sürekli ağlama, çığlık atma veya hıçkırma, sık şikayet eder tarzda</w:t>
            </w:r>
          </w:p>
        </w:tc>
      </w:tr>
      <w:tr w:rsidR="00D861F2" w:rsidRPr="001A15C8" w14:paraId="12CFE0DD" w14:textId="77777777" w:rsidTr="00D861F2">
        <w:tc>
          <w:tcPr>
            <w:tcW w:w="2337" w:type="dxa"/>
          </w:tcPr>
          <w:p w14:paraId="543CC2AB" w14:textId="31A53B7D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Teselli edilirlik</w:t>
            </w:r>
          </w:p>
        </w:tc>
        <w:tc>
          <w:tcPr>
            <w:tcW w:w="2337" w:type="dxa"/>
          </w:tcPr>
          <w:p w14:paraId="3A050053" w14:textId="3170968C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Hoşnut, rahat</w:t>
            </w:r>
          </w:p>
        </w:tc>
        <w:tc>
          <w:tcPr>
            <w:tcW w:w="2338" w:type="dxa"/>
          </w:tcPr>
          <w:p w14:paraId="6CEA40B3" w14:textId="4520BE82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Ara sıra dokunmakla, konuşmakla, kucaklama ile ikna olur, dikkati dağıtılabilir</w:t>
            </w:r>
          </w:p>
        </w:tc>
        <w:tc>
          <w:tcPr>
            <w:tcW w:w="2338" w:type="dxa"/>
          </w:tcPr>
          <w:p w14:paraId="71C0F6FB" w14:textId="66550078" w:rsidR="00D861F2" w:rsidRPr="001A15C8" w:rsidRDefault="00D861F2" w:rsidP="001A15C8">
            <w:pPr>
              <w:spacing w:line="276" w:lineRule="auto"/>
              <w:jc w:val="both"/>
            </w:pPr>
            <w:r w:rsidRPr="001A15C8">
              <w:t>İkn</w:t>
            </w:r>
            <w:r w:rsidR="001A15C8" w:rsidRPr="001A15C8">
              <w:t>a</w:t>
            </w:r>
            <w:r w:rsidRPr="001A15C8">
              <w:t xml:space="preserve"> ve tesellisi zor</w:t>
            </w:r>
          </w:p>
        </w:tc>
      </w:tr>
    </w:tbl>
    <w:p w14:paraId="06BA6923" w14:textId="28C9B5E8" w:rsidR="00D861F2" w:rsidRPr="001A15C8" w:rsidRDefault="00D861F2" w:rsidP="001A15C8">
      <w:pPr>
        <w:spacing w:line="276" w:lineRule="auto"/>
        <w:jc w:val="center"/>
        <w:rPr>
          <w:b/>
          <w:bCs/>
        </w:rPr>
      </w:pPr>
      <w:r w:rsidRPr="001A15C8">
        <w:rPr>
          <w:b/>
          <w:bCs/>
        </w:rPr>
        <w:t>Çocuklarda Kullanılan FLAAC (Face, Leg, Activity, Crying, Consolability) Ağrı Ölçeği’nin Türkçe YBAAT olarak Validasyonu</w:t>
      </w:r>
    </w:p>
    <w:p w14:paraId="0916F6D5" w14:textId="77777777" w:rsidR="00D861F2" w:rsidRPr="001A15C8" w:rsidRDefault="00D861F2" w:rsidP="001A15C8">
      <w:pPr>
        <w:spacing w:line="276" w:lineRule="auto"/>
        <w:jc w:val="both"/>
      </w:pPr>
    </w:p>
    <w:p w14:paraId="487C6BD8" w14:textId="77777777" w:rsidR="001A15C8" w:rsidRDefault="001A15C8" w:rsidP="001A15C8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1A15C8">
        <w:rPr>
          <w:rStyle w:val="Strong"/>
          <w:rFonts w:eastAsiaTheme="majorEastAsia"/>
          <w:b w:val="0"/>
          <w:bCs w:val="0"/>
          <w:sz w:val="20"/>
          <w:szCs w:val="20"/>
        </w:rPr>
        <w:t>Şenaylı Y, Özkan F, Şenaylı A, Bıçakçı Ü. Evaluation of postoperative pain in children with FLACC Pain Scale in Turkish translation. Turkiye Klinikleri J Anest Reanim. 2006;4(1):1-4.</w:t>
      </w:r>
    </w:p>
    <w:p w14:paraId="07601DE5" w14:textId="77777777" w:rsidR="001A15C8" w:rsidRPr="001A15C8" w:rsidRDefault="001A15C8" w:rsidP="001A15C8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63FD4014" w14:textId="769F1AF3" w:rsidR="001A15C8" w:rsidRPr="001A15C8" w:rsidRDefault="001A15C8" w:rsidP="001A15C8">
      <w:pPr>
        <w:spacing w:line="276" w:lineRule="auto"/>
        <w:jc w:val="both"/>
        <w:rPr>
          <w:sz w:val="20"/>
          <w:szCs w:val="20"/>
        </w:rPr>
      </w:pPr>
      <w:r w:rsidRPr="001A15C8">
        <w:rPr>
          <w:b/>
          <w:bCs/>
          <w:sz w:val="20"/>
          <w:szCs w:val="20"/>
        </w:rPr>
        <w:t>Orijinal</w:t>
      </w:r>
      <w:r>
        <w:rPr>
          <w:b/>
          <w:bCs/>
          <w:sz w:val="20"/>
          <w:szCs w:val="20"/>
        </w:rPr>
        <w:t>/Kaynak</w:t>
      </w:r>
      <w:r w:rsidRPr="001A15C8">
        <w:rPr>
          <w:b/>
          <w:bCs/>
          <w:sz w:val="20"/>
          <w:szCs w:val="20"/>
        </w:rPr>
        <w:t>;</w:t>
      </w:r>
      <w:r w:rsidRPr="001A15C8">
        <w:rPr>
          <w:sz w:val="20"/>
          <w:szCs w:val="20"/>
        </w:rPr>
        <w:t xml:space="preserve"> 1-</w:t>
      </w:r>
      <w:r w:rsidRPr="001A15C8">
        <w:rPr>
          <w:sz w:val="20"/>
          <w:szCs w:val="20"/>
        </w:rPr>
        <w:t>Merkel SI, Voepel-Lewis T, Shayevitz JR, Malviya S. The FLACC: a behavioral scale for scoring postoperative pain in young children. Pediatr Nurs. 1997;23(3):293-297.</w:t>
      </w:r>
    </w:p>
    <w:p w14:paraId="14B41B5D" w14:textId="525805F7" w:rsidR="001A15C8" w:rsidRDefault="001A15C8" w:rsidP="001A15C8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1A15C8">
        <w:rPr>
          <w:rStyle w:val="Strong"/>
          <w:rFonts w:eastAsiaTheme="majorEastAsia"/>
          <w:b w:val="0"/>
          <w:bCs w:val="0"/>
          <w:sz w:val="20"/>
          <w:szCs w:val="20"/>
        </w:rPr>
        <w:t xml:space="preserve">2- </w:t>
      </w:r>
      <w:r w:rsidRPr="001A15C8">
        <w:rPr>
          <w:rStyle w:val="Strong"/>
          <w:rFonts w:eastAsiaTheme="majorEastAsia"/>
          <w:b w:val="0"/>
          <w:bCs w:val="0"/>
          <w:sz w:val="20"/>
          <w:szCs w:val="20"/>
        </w:rPr>
        <w:t>Voepel-Lewis T, Merkel S, Tait AR, Trzcinka A, Malviya S. The reliability and validity of the Face, Legs, Activity, Cry, Consolability observational tool as a measure of pain in children with cognitive impairment. Anesth Analg. 2002;95(5):1224-1229. doi:10.1097/00000539-200211000-00020.</w:t>
      </w:r>
    </w:p>
    <w:p w14:paraId="4DECAEE3" w14:textId="77777777" w:rsidR="001A15C8" w:rsidRPr="001A15C8" w:rsidRDefault="001A15C8" w:rsidP="001A15C8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6FC6E9B4" w14:textId="5DD014DD" w:rsidR="001A15C8" w:rsidRPr="001A15C8" w:rsidRDefault="001A15C8" w:rsidP="001A15C8">
      <w:pPr>
        <w:spacing w:line="276" w:lineRule="auto"/>
        <w:jc w:val="both"/>
        <w:rPr>
          <w:b/>
          <w:bCs/>
        </w:rPr>
      </w:pPr>
      <w:r w:rsidRPr="001A15C8">
        <w:rPr>
          <w:b/>
          <w:bCs/>
        </w:rPr>
        <w:t xml:space="preserve">Ölçek ve Ölçeğin Değerlendirilmesi hakkında kısa bilgi; </w:t>
      </w:r>
    </w:p>
    <w:p w14:paraId="3CD7D413" w14:textId="18EB3EBB" w:rsidR="00D861F2" w:rsidRPr="001A15C8" w:rsidRDefault="001A15C8" w:rsidP="001A15C8">
      <w:pPr>
        <w:spacing w:line="276" w:lineRule="auto"/>
        <w:jc w:val="both"/>
      </w:pPr>
      <w:r w:rsidRPr="001A15C8">
        <w:t xml:space="preserve">YBAAT (FLACC) Ağrı Skalası, 2 ay ile 7 yaş arasındaki çocuklarda veya ağrısını sözel olarak ifade edemeyen bireylerde ağrının değerlendirilmesi amacıyla kullanılan bir ölçüm aracıdır. </w:t>
      </w:r>
      <w:r w:rsidRPr="001A15C8">
        <w:t xml:space="preserve">Uygulası gözleme dayalıdır ve kolaydır. </w:t>
      </w:r>
      <w:r w:rsidRPr="001A15C8">
        <w:t>Skala 0–10 puan arasında değerlendirilmekte olup, 0 puan ağrının olmadığını göstermektedir. Ölçek; her biri 0, 1 veya 2 puan verilen beş parametreden oluşmaktadır. Çocuk hastanın ağrısı YBAAT (FLACC) Ağrı Skalası ile değerlendirilirken, toplam puanın 4 ve üzerinde olması hastada ağrı varlığı lehine değerlendirilmesi açısından uygun kabul edilmektedir.</w:t>
      </w:r>
    </w:p>
    <w:p w14:paraId="416C6291" w14:textId="77777777" w:rsidR="001A15C8" w:rsidRPr="001A15C8" w:rsidRDefault="001A15C8" w:rsidP="001A15C8">
      <w:pPr>
        <w:spacing w:line="276" w:lineRule="auto"/>
        <w:jc w:val="both"/>
      </w:pPr>
    </w:p>
    <w:p w14:paraId="6AFF7884" w14:textId="33871EA0" w:rsidR="001A15C8" w:rsidRPr="001A15C8" w:rsidRDefault="001A15C8" w:rsidP="001A15C8">
      <w:pPr>
        <w:spacing w:line="276" w:lineRule="auto"/>
        <w:ind w:left="-426"/>
        <w:jc w:val="both"/>
      </w:pPr>
      <w:r w:rsidRPr="001A15C8">
        <w:rPr>
          <w:b/>
        </w:rPr>
        <w:t xml:space="preserve">        </w:t>
      </w:r>
      <w:r w:rsidRPr="001A15C8">
        <w:rPr>
          <w:b/>
        </w:rPr>
        <w:t xml:space="preserve">İzin </w:t>
      </w:r>
      <w:r w:rsidRPr="001A15C8">
        <w:rPr>
          <w:b/>
        </w:rPr>
        <w:t xml:space="preserve">ve bilgi almak </w:t>
      </w:r>
      <w:r w:rsidRPr="001A15C8">
        <w:rPr>
          <w:b/>
        </w:rPr>
        <w:t>için iletişim adresi:</w:t>
      </w:r>
      <w:r w:rsidRPr="001A15C8">
        <w:t xml:space="preserve"> </w:t>
      </w:r>
      <w:r w:rsidRPr="001A15C8">
        <w:t>yesimsenayli</w:t>
      </w:r>
      <w:r w:rsidRPr="001A15C8">
        <w:t>@gmail.com</w:t>
      </w:r>
    </w:p>
    <w:p w14:paraId="1A8B3F13" w14:textId="77777777" w:rsidR="001A15C8" w:rsidRPr="001A15C8" w:rsidRDefault="001A15C8" w:rsidP="001A15C8">
      <w:pPr>
        <w:spacing w:line="276" w:lineRule="auto"/>
        <w:jc w:val="both"/>
      </w:pPr>
    </w:p>
    <w:sectPr w:rsidR="001A15C8" w:rsidRPr="001A15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322C" w14:textId="77777777" w:rsidR="001C5380" w:rsidRDefault="001C5380" w:rsidP="00D861F2">
      <w:r>
        <w:separator/>
      </w:r>
    </w:p>
  </w:endnote>
  <w:endnote w:type="continuationSeparator" w:id="0">
    <w:p w14:paraId="4F6E517C" w14:textId="77777777" w:rsidR="001C5380" w:rsidRDefault="001C5380" w:rsidP="00D8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B778" w14:textId="77777777" w:rsidR="001C5380" w:rsidRDefault="001C5380" w:rsidP="00D861F2">
      <w:r>
        <w:separator/>
      </w:r>
    </w:p>
  </w:footnote>
  <w:footnote w:type="continuationSeparator" w:id="0">
    <w:p w14:paraId="3414F7EE" w14:textId="77777777" w:rsidR="001C5380" w:rsidRDefault="001C5380" w:rsidP="00D8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0050"/>
    <w:multiLevelType w:val="multilevel"/>
    <w:tmpl w:val="4604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32C6C"/>
    <w:multiLevelType w:val="multilevel"/>
    <w:tmpl w:val="D882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704457">
    <w:abstractNumId w:val="0"/>
  </w:num>
  <w:num w:numId="2" w16cid:durableId="1536506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F2"/>
    <w:rsid w:val="001A15C8"/>
    <w:rsid w:val="001C5380"/>
    <w:rsid w:val="005A7ED8"/>
    <w:rsid w:val="00D8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84116F"/>
  <w15:chartTrackingRefBased/>
  <w15:docId w15:val="{F7E44001-0994-914A-8273-B87AEB0C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C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1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1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1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1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1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1F2"/>
  </w:style>
  <w:style w:type="paragraph" w:styleId="Footer">
    <w:name w:val="footer"/>
    <w:basedOn w:val="Normal"/>
    <w:link w:val="FooterChar"/>
    <w:uiPriority w:val="99"/>
    <w:unhideWhenUsed/>
    <w:rsid w:val="00D86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1F2"/>
  </w:style>
  <w:style w:type="character" w:customStyle="1" w:styleId="apple-converted-space">
    <w:name w:val="apple-converted-space"/>
    <w:basedOn w:val="DefaultParagraphFont"/>
    <w:rsid w:val="001A15C8"/>
  </w:style>
  <w:style w:type="character" w:styleId="Hyperlink">
    <w:name w:val="Hyperlink"/>
    <w:basedOn w:val="DefaultParagraphFont"/>
    <w:uiPriority w:val="99"/>
    <w:semiHidden/>
    <w:unhideWhenUsed/>
    <w:rsid w:val="001A15C8"/>
    <w:rPr>
      <w:color w:val="0000FF"/>
      <w:u w:val="single"/>
    </w:rPr>
  </w:style>
  <w:style w:type="character" w:customStyle="1" w:styleId="period">
    <w:name w:val="period"/>
    <w:basedOn w:val="DefaultParagraphFont"/>
    <w:rsid w:val="001A15C8"/>
  </w:style>
  <w:style w:type="character" w:customStyle="1" w:styleId="cit">
    <w:name w:val="cit"/>
    <w:basedOn w:val="DefaultParagraphFont"/>
    <w:rsid w:val="001A15C8"/>
  </w:style>
  <w:style w:type="character" w:customStyle="1" w:styleId="authors-list-item">
    <w:name w:val="authors-list-item"/>
    <w:basedOn w:val="DefaultParagraphFont"/>
    <w:rsid w:val="001A15C8"/>
  </w:style>
  <w:style w:type="character" w:customStyle="1" w:styleId="author-sup-separator">
    <w:name w:val="author-sup-separator"/>
    <w:basedOn w:val="DefaultParagraphFont"/>
    <w:rsid w:val="001A15C8"/>
  </w:style>
  <w:style w:type="character" w:customStyle="1" w:styleId="comma">
    <w:name w:val="comma"/>
    <w:basedOn w:val="DefaultParagraphFont"/>
    <w:rsid w:val="001A15C8"/>
  </w:style>
  <w:style w:type="character" w:customStyle="1" w:styleId="citation-doi">
    <w:name w:val="citation-doi"/>
    <w:basedOn w:val="DefaultParagraphFont"/>
    <w:rsid w:val="001A15C8"/>
  </w:style>
  <w:style w:type="character" w:styleId="Emphasis">
    <w:name w:val="Emphasis"/>
    <w:basedOn w:val="DefaultParagraphFont"/>
    <w:uiPriority w:val="20"/>
    <w:qFormat/>
    <w:rsid w:val="001A15C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A15C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A1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YEŞİM ŞENAYLI</dc:creator>
  <cp:keywords/>
  <dc:description/>
  <cp:lastModifiedBy>YEŞİM ŞENAYLI</cp:lastModifiedBy>
  <cp:revision>2</cp:revision>
  <dcterms:created xsi:type="dcterms:W3CDTF">2026-05-21T09:34:00Z</dcterms:created>
  <dcterms:modified xsi:type="dcterms:W3CDTF">2026-05-21T11:03:00Z</dcterms:modified>
</cp:coreProperties>
</file>