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D5" w:rsidRPr="007D094D" w:rsidRDefault="00A070D5" w:rsidP="00A070D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7D094D">
        <w:rPr>
          <w:rFonts w:ascii="Times New Roman" w:eastAsia="Calibri" w:hAnsi="Times New Roman" w:cs="Times New Roman"/>
          <w:b/>
          <w:bCs/>
          <w:lang w:val="tr-TR"/>
        </w:rPr>
        <w:t xml:space="preserve">Aşı </w:t>
      </w:r>
      <w:r w:rsidR="00C67735">
        <w:rPr>
          <w:rFonts w:ascii="Times New Roman" w:eastAsia="Calibri" w:hAnsi="Times New Roman" w:cs="Times New Roman"/>
          <w:b/>
          <w:bCs/>
          <w:lang w:val="tr-TR"/>
        </w:rPr>
        <w:t>K</w:t>
      </w:r>
      <w:r w:rsidRPr="007D094D">
        <w:rPr>
          <w:rFonts w:ascii="Times New Roman" w:eastAsia="Calibri" w:hAnsi="Times New Roman" w:cs="Times New Roman"/>
          <w:b/>
          <w:bCs/>
          <w:lang w:val="tr-TR"/>
        </w:rPr>
        <w:t>arşıtlığı Ölçeği</w:t>
      </w:r>
      <w:r w:rsidRPr="007D094D">
        <w:rPr>
          <w:rFonts w:ascii="Times New Roman" w:hAnsi="Times New Roman" w:cs="Times New Roman"/>
          <w:lang w:val="tr-TR"/>
        </w:rPr>
        <w:t xml:space="preserve"> (uzun form)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4"/>
        <w:gridCol w:w="5596"/>
        <w:gridCol w:w="612"/>
        <w:gridCol w:w="613"/>
        <w:gridCol w:w="613"/>
        <w:gridCol w:w="613"/>
        <w:gridCol w:w="611"/>
      </w:tblGrid>
      <w:tr w:rsidR="00A070D5" w:rsidRPr="007D094D" w:rsidTr="00A070D5">
        <w:trPr>
          <w:cantSplit/>
          <w:trHeight w:val="1565"/>
        </w:trPr>
        <w:tc>
          <w:tcPr>
            <w:tcW w:w="3281" w:type="pct"/>
            <w:gridSpan w:val="2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textDirection w:val="btLr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Kesinlikle katılmıyorum</w:t>
            </w:r>
          </w:p>
        </w:tc>
        <w:tc>
          <w:tcPr>
            <w:tcW w:w="344" w:type="pct"/>
            <w:shd w:val="clear" w:color="auto" w:fill="FFFFFF"/>
            <w:textDirection w:val="btLr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Katılmıyorum</w:t>
            </w:r>
          </w:p>
        </w:tc>
        <w:tc>
          <w:tcPr>
            <w:tcW w:w="344" w:type="pct"/>
            <w:shd w:val="clear" w:color="auto" w:fill="FFFFFF"/>
            <w:textDirection w:val="btLr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Kısmen katılıyorum</w:t>
            </w:r>
          </w:p>
        </w:tc>
        <w:tc>
          <w:tcPr>
            <w:tcW w:w="344" w:type="pct"/>
            <w:shd w:val="clear" w:color="auto" w:fill="FFFFFF"/>
            <w:textDirection w:val="btLr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Katılıyorum</w:t>
            </w:r>
          </w:p>
        </w:tc>
        <w:tc>
          <w:tcPr>
            <w:tcW w:w="344" w:type="pct"/>
            <w:shd w:val="clear" w:color="auto" w:fill="FFFFFF"/>
            <w:textDirection w:val="btLr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Kesinlikle katılıyorum</w:t>
            </w: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A1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Herkes aşılanırsa hastalıklar azalır.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A2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Aşı sağlığı korumak için etkili bir yöntemdir.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A3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Devlet tarafından önerilen aşılara güvenirim.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A4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Salgın hastalıklara karşı en güçlü önlem aşıdır.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A5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Aşı sağlığımız için önemli bir güvencedir.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B1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Aşıların yan etkileri beni endişelendiriyor.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B2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Aşının otizm veya öğrenme bozukluğuna yol açmasından korkuyorum.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B3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Aşı birçok hastalığa neden olabilir.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B4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Aşı insanların sağlığından çok aşı üretenlere kazanç sağlar.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B5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Aşıların yararı kadar zararı da vardır.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B6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Aşıların içeriğinde zehirli maddeler vardır.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C1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Atadan kalma yöntemler aşıdan daha iyi korur.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C2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Bağışıklık kazanmak için aşı yaptırmaktansa hastalığı geçirmeyi tercih ederim.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C3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Elimden gelse aşı zorunluluğunu kaldırırım.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C4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Aşı zorunlu değil isteğe bağlı olmalıdır.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C5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Çocukluğuma dönsem aşı olmazdım.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D1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İğneden korktuğum için aşı olmam.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D2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Dini inancım nedeniyle aşı olmam.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D3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Aşılar kalıcı hastalık yapabileceğinden çocuğumu aşılatmam.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D4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Diğer çocuklar aşılandığı için benim çocuğumun aşılanmasına gerek yok.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193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D5</w:t>
            </w:r>
          </w:p>
        </w:tc>
        <w:tc>
          <w:tcPr>
            <w:tcW w:w="3088" w:type="pct"/>
            <w:shd w:val="clear" w:color="auto" w:fill="FFFFFF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 w:themeColor="text1"/>
                <w:lang w:val="tr-TR"/>
              </w:rPr>
              <w:t>Bulaşıcı hastalıklar az görüldüğü için aşılanmak gereksizdir.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A070D5" w:rsidRPr="007D094D" w:rsidTr="00A070D5">
        <w:trPr>
          <w:cantSplit/>
        </w:trPr>
        <w:tc>
          <w:tcPr>
            <w:tcW w:w="3281" w:type="pct"/>
            <w:gridSpan w:val="2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A070D5" w:rsidRPr="007D094D" w:rsidRDefault="00A070D5" w:rsidP="007D09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A070D5" w:rsidRPr="007D094D" w:rsidRDefault="00A070D5" w:rsidP="00A070D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A070D5" w:rsidRPr="007D094D" w:rsidRDefault="00A070D5" w:rsidP="00A070D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7D094D">
        <w:rPr>
          <w:rFonts w:ascii="Times New Roman" w:hAnsi="Times New Roman" w:cs="Times New Roman"/>
          <w:lang w:val="tr-TR"/>
        </w:rPr>
        <w:t xml:space="preserve">A- Aşı yararı ve koruyucu </w:t>
      </w:r>
      <w:r w:rsidR="007D094D" w:rsidRPr="007D094D">
        <w:rPr>
          <w:rFonts w:ascii="Times New Roman" w:hAnsi="Times New Roman" w:cs="Times New Roman"/>
          <w:lang w:val="tr-TR"/>
        </w:rPr>
        <w:t>değeri</w:t>
      </w:r>
    </w:p>
    <w:p w:rsidR="007D094D" w:rsidRPr="007D094D" w:rsidRDefault="007D094D" w:rsidP="007D094D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Kesinlikle katılmıyorum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  <w:t>5 puan</w:t>
      </w:r>
    </w:p>
    <w:p w:rsidR="007D094D" w:rsidRPr="007D094D" w:rsidRDefault="007D094D" w:rsidP="007D094D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Katılmıyorum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4 puan</w:t>
      </w:r>
    </w:p>
    <w:p w:rsidR="007D094D" w:rsidRPr="007D094D" w:rsidRDefault="007D094D" w:rsidP="007D094D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Kısmen katılıyorum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3 puan</w:t>
      </w:r>
    </w:p>
    <w:p w:rsidR="007D094D" w:rsidRPr="007D094D" w:rsidRDefault="007D094D" w:rsidP="007D094D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Katılıyorum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2 puan</w:t>
      </w:r>
    </w:p>
    <w:p w:rsidR="007D094D" w:rsidRPr="007D094D" w:rsidRDefault="007D094D" w:rsidP="007D094D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Kesinlikle katılıyorum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1 puan</w:t>
      </w:r>
    </w:p>
    <w:p w:rsidR="007D094D" w:rsidRPr="007D094D" w:rsidRDefault="007D094D" w:rsidP="00A070D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7D094D" w:rsidRPr="007D094D" w:rsidRDefault="007D094D" w:rsidP="00A070D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7D094D">
        <w:rPr>
          <w:rFonts w:ascii="Times New Roman" w:hAnsi="Times New Roman" w:cs="Times New Roman"/>
          <w:lang w:val="tr-TR"/>
        </w:rPr>
        <w:t>B- Aşı karşıtlığı</w:t>
      </w:r>
    </w:p>
    <w:p w:rsidR="007D094D" w:rsidRPr="007D094D" w:rsidRDefault="007D094D" w:rsidP="00A070D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7D094D">
        <w:rPr>
          <w:rFonts w:ascii="Times New Roman" w:hAnsi="Times New Roman" w:cs="Times New Roman"/>
          <w:lang w:val="tr-TR"/>
        </w:rPr>
        <w:t>C- Aşı olmamak için çözümler</w:t>
      </w:r>
    </w:p>
    <w:p w:rsidR="007D094D" w:rsidRPr="007D094D" w:rsidRDefault="007D094D" w:rsidP="00A070D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7D094D">
        <w:rPr>
          <w:rFonts w:ascii="Times New Roman" w:hAnsi="Times New Roman" w:cs="Times New Roman"/>
          <w:lang w:val="tr-TR"/>
        </w:rPr>
        <w:t>D- Aşı tereddüdünün meşrulaştırılması</w:t>
      </w:r>
    </w:p>
    <w:p w:rsidR="00A070D5" w:rsidRPr="007D094D" w:rsidRDefault="00A070D5" w:rsidP="00A070D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7D094D" w:rsidRPr="007D094D" w:rsidRDefault="007D094D" w:rsidP="007D094D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Kesinlikle katılmıyorum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  <w:t>1 puan</w:t>
      </w:r>
    </w:p>
    <w:p w:rsidR="007D094D" w:rsidRPr="007D094D" w:rsidRDefault="007D094D" w:rsidP="007D094D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Katılmıyorum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2 puan</w:t>
      </w:r>
    </w:p>
    <w:p w:rsidR="007D094D" w:rsidRPr="007D094D" w:rsidRDefault="007D094D" w:rsidP="007D094D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Kısmen katılıyorum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3 puan</w:t>
      </w:r>
    </w:p>
    <w:p w:rsidR="007D094D" w:rsidRPr="007D094D" w:rsidRDefault="007D094D" w:rsidP="007D094D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Katılıyorum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4 puan</w:t>
      </w:r>
    </w:p>
    <w:p w:rsidR="007D094D" w:rsidRPr="007D094D" w:rsidRDefault="007D094D" w:rsidP="007D094D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Kesinlikle katılıyorum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5 puan</w:t>
      </w:r>
    </w:p>
    <w:p w:rsidR="00A070D5" w:rsidRPr="007D094D" w:rsidRDefault="00A070D5" w:rsidP="00A070D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A070D5" w:rsidRPr="007D094D" w:rsidRDefault="00A070D5" w:rsidP="00A070D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A070D5" w:rsidRDefault="007D094D" w:rsidP="00A070D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Hesaplanmış kesme değeri yoktur.</w:t>
      </w:r>
    </w:p>
    <w:p w:rsidR="007D094D" w:rsidRPr="007D094D" w:rsidRDefault="007D094D" w:rsidP="00A070D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Puan arttıkça aşı karşıtlığı/tereddüdü artar. (A bölümü maddeleri aşı lehinde ifadelerden oluştuğundan ters puanlanmıştır.)</w:t>
      </w:r>
    </w:p>
    <w:p w:rsidR="00A070D5" w:rsidRPr="007D094D" w:rsidRDefault="00A070D5" w:rsidP="00A070D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7D094D" w:rsidRDefault="007D094D">
      <w:pPr>
        <w:spacing w:after="200" w:line="276" w:lineRule="auto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br w:type="page"/>
      </w:r>
    </w:p>
    <w:p w:rsidR="00A070D5" w:rsidRPr="007D094D" w:rsidRDefault="00A070D5" w:rsidP="00A070D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C67735" w:rsidRPr="007D094D" w:rsidRDefault="00C67735" w:rsidP="00C6773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7D094D">
        <w:rPr>
          <w:rFonts w:ascii="Times New Roman" w:eastAsia="Calibri" w:hAnsi="Times New Roman" w:cs="Times New Roman"/>
          <w:b/>
          <w:bCs/>
          <w:lang w:val="tr-TR"/>
        </w:rPr>
        <w:t xml:space="preserve">Aşı </w:t>
      </w:r>
      <w:r>
        <w:rPr>
          <w:rFonts w:ascii="Times New Roman" w:eastAsia="Calibri" w:hAnsi="Times New Roman" w:cs="Times New Roman"/>
          <w:b/>
          <w:bCs/>
          <w:lang w:val="tr-TR"/>
        </w:rPr>
        <w:t>K</w:t>
      </w:r>
      <w:r w:rsidRPr="007D094D">
        <w:rPr>
          <w:rFonts w:ascii="Times New Roman" w:eastAsia="Calibri" w:hAnsi="Times New Roman" w:cs="Times New Roman"/>
          <w:b/>
          <w:bCs/>
          <w:lang w:val="tr-TR"/>
        </w:rPr>
        <w:t>arşıtlığı Ölçeği</w:t>
      </w:r>
      <w:r w:rsidRPr="007D094D">
        <w:rPr>
          <w:rFonts w:ascii="Times New Roman" w:hAnsi="Times New Roman" w:cs="Times New Roman"/>
          <w:lang w:val="tr-TR"/>
        </w:rPr>
        <w:t xml:space="preserve"> (</w:t>
      </w:r>
      <w:r>
        <w:rPr>
          <w:rFonts w:ascii="Times New Roman" w:hAnsi="Times New Roman" w:cs="Times New Roman"/>
          <w:lang w:val="tr-TR"/>
        </w:rPr>
        <w:t>kısa</w:t>
      </w:r>
      <w:r w:rsidRPr="007D094D">
        <w:rPr>
          <w:rFonts w:ascii="Times New Roman" w:hAnsi="Times New Roman" w:cs="Times New Roman"/>
          <w:lang w:val="tr-TR"/>
        </w:rPr>
        <w:t xml:space="preserve"> form)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4"/>
        <w:gridCol w:w="5578"/>
        <w:gridCol w:w="616"/>
        <w:gridCol w:w="616"/>
        <w:gridCol w:w="616"/>
        <w:gridCol w:w="617"/>
        <w:gridCol w:w="615"/>
      </w:tblGrid>
      <w:tr w:rsidR="00C67735" w:rsidRPr="007D094D" w:rsidTr="00C67735">
        <w:trPr>
          <w:cantSplit/>
          <w:trHeight w:val="1565"/>
        </w:trPr>
        <w:tc>
          <w:tcPr>
            <w:tcW w:w="3281" w:type="pct"/>
            <w:gridSpan w:val="2"/>
            <w:shd w:val="clear" w:color="auto" w:fill="FFFFFF"/>
          </w:tcPr>
          <w:p w:rsidR="00C67735" w:rsidRPr="007D094D" w:rsidRDefault="00C67735" w:rsidP="00262A5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textDirection w:val="btLr"/>
            <w:vAlign w:val="center"/>
          </w:tcPr>
          <w:p w:rsidR="00C67735" w:rsidRPr="007D094D" w:rsidRDefault="00C67735" w:rsidP="00262A5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Kesinlikle katılmıyorum</w:t>
            </w:r>
          </w:p>
        </w:tc>
        <w:tc>
          <w:tcPr>
            <w:tcW w:w="344" w:type="pct"/>
            <w:shd w:val="clear" w:color="auto" w:fill="FFFFFF"/>
            <w:textDirection w:val="btLr"/>
            <w:vAlign w:val="center"/>
          </w:tcPr>
          <w:p w:rsidR="00C67735" w:rsidRPr="007D094D" w:rsidRDefault="00C67735" w:rsidP="00262A5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Katılmıyorum</w:t>
            </w:r>
          </w:p>
        </w:tc>
        <w:tc>
          <w:tcPr>
            <w:tcW w:w="344" w:type="pct"/>
            <w:shd w:val="clear" w:color="auto" w:fill="FFFFFF"/>
            <w:textDirection w:val="btLr"/>
            <w:vAlign w:val="center"/>
          </w:tcPr>
          <w:p w:rsidR="00C67735" w:rsidRPr="007D094D" w:rsidRDefault="00C67735" w:rsidP="00262A5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Kısmen katılıyorum</w:t>
            </w:r>
          </w:p>
        </w:tc>
        <w:tc>
          <w:tcPr>
            <w:tcW w:w="344" w:type="pct"/>
            <w:shd w:val="clear" w:color="auto" w:fill="FFFFFF"/>
            <w:textDirection w:val="btLr"/>
            <w:vAlign w:val="center"/>
          </w:tcPr>
          <w:p w:rsidR="00C67735" w:rsidRPr="007D094D" w:rsidRDefault="00C67735" w:rsidP="00262A5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Katılıyorum</w:t>
            </w:r>
          </w:p>
        </w:tc>
        <w:tc>
          <w:tcPr>
            <w:tcW w:w="344" w:type="pct"/>
            <w:shd w:val="clear" w:color="auto" w:fill="FFFFFF"/>
            <w:textDirection w:val="btLr"/>
            <w:vAlign w:val="center"/>
          </w:tcPr>
          <w:p w:rsidR="00C67735" w:rsidRPr="007D094D" w:rsidRDefault="00C67735" w:rsidP="00262A58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7D094D">
              <w:rPr>
                <w:rFonts w:ascii="Times New Roman" w:hAnsi="Times New Roman" w:cs="Times New Roman"/>
                <w:color w:val="000000"/>
                <w:lang w:val="tr-TR"/>
              </w:rPr>
              <w:t>Kesinlikle katılıyorum</w:t>
            </w:r>
          </w:p>
        </w:tc>
      </w:tr>
      <w:tr w:rsidR="00C67735" w:rsidRPr="00C67735" w:rsidTr="00C67735">
        <w:trPr>
          <w:cantSplit/>
        </w:trPr>
        <w:tc>
          <w:tcPr>
            <w:tcW w:w="205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</w:t>
            </w:r>
            <w:r w:rsidRPr="00C67735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3076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C67735">
              <w:rPr>
                <w:rFonts w:ascii="Times New Roman" w:hAnsi="Times New Roman" w:cs="Times New Roman"/>
                <w:color w:val="000000" w:themeColor="text1"/>
                <w:lang w:val="tr-TR"/>
              </w:rPr>
              <w:t>Aşı sağlığı korumak için etkili bir yöntemdir.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C67735" w:rsidRPr="00C67735" w:rsidTr="00C67735">
        <w:trPr>
          <w:cantSplit/>
        </w:trPr>
        <w:tc>
          <w:tcPr>
            <w:tcW w:w="205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</w:t>
            </w:r>
            <w:r w:rsidRPr="00C67735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3076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C67735">
              <w:rPr>
                <w:rFonts w:ascii="Times New Roman" w:hAnsi="Times New Roman" w:cs="Times New Roman"/>
                <w:color w:val="000000" w:themeColor="text1"/>
                <w:lang w:val="tr-TR"/>
              </w:rPr>
              <w:t>Herkes aşılanırsa hastalıklar azalır.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C67735" w:rsidRPr="00C67735" w:rsidTr="00C67735">
        <w:trPr>
          <w:cantSplit/>
        </w:trPr>
        <w:tc>
          <w:tcPr>
            <w:tcW w:w="205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</w:t>
            </w:r>
            <w:r w:rsidRPr="00C67735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3076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C67735">
              <w:rPr>
                <w:rFonts w:ascii="Times New Roman" w:hAnsi="Times New Roman" w:cs="Times New Roman"/>
                <w:color w:val="000000" w:themeColor="text1"/>
                <w:lang w:val="tr-TR"/>
              </w:rPr>
              <w:t>Devlet tarafından önerilen aşılara güvenirim.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7735" w:rsidRPr="00C67735" w:rsidTr="00C67735">
        <w:trPr>
          <w:cantSplit/>
        </w:trPr>
        <w:tc>
          <w:tcPr>
            <w:tcW w:w="205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A4</w:t>
            </w:r>
          </w:p>
        </w:tc>
        <w:tc>
          <w:tcPr>
            <w:tcW w:w="3076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C67735">
              <w:rPr>
                <w:rFonts w:ascii="Times New Roman" w:hAnsi="Times New Roman" w:cs="Times New Roman"/>
                <w:color w:val="000000" w:themeColor="text1"/>
                <w:lang w:val="tr-TR"/>
              </w:rPr>
              <w:t>Salgın hastalıklara karşı en güçlü önlem aşıdır.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7735" w:rsidRPr="00C67735" w:rsidTr="00C67735">
        <w:trPr>
          <w:cantSplit/>
        </w:trPr>
        <w:tc>
          <w:tcPr>
            <w:tcW w:w="205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B1</w:t>
            </w:r>
          </w:p>
        </w:tc>
        <w:tc>
          <w:tcPr>
            <w:tcW w:w="3076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C67735">
              <w:rPr>
                <w:rFonts w:ascii="Times New Roman" w:hAnsi="Times New Roman" w:cs="Times New Roman"/>
                <w:color w:val="000000" w:themeColor="text1"/>
                <w:lang w:val="tr-TR"/>
              </w:rPr>
              <w:t>Aşı insanların sağlığından çok aşı üretenlere kazanç sağlar.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7735" w:rsidRPr="00C67735" w:rsidTr="00C67735">
        <w:trPr>
          <w:cantSplit/>
        </w:trPr>
        <w:tc>
          <w:tcPr>
            <w:tcW w:w="205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B2</w:t>
            </w:r>
          </w:p>
        </w:tc>
        <w:tc>
          <w:tcPr>
            <w:tcW w:w="3076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C67735">
              <w:rPr>
                <w:rFonts w:ascii="Times New Roman" w:hAnsi="Times New Roman" w:cs="Times New Roman"/>
                <w:color w:val="000000" w:themeColor="text1"/>
                <w:lang w:val="tr-TR"/>
              </w:rPr>
              <w:t>Aşıların yan etkileri beni endişelendiriyor.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C67735" w:rsidRPr="00C67735" w:rsidTr="00C67735">
        <w:trPr>
          <w:cantSplit/>
        </w:trPr>
        <w:tc>
          <w:tcPr>
            <w:tcW w:w="205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B3</w:t>
            </w:r>
          </w:p>
        </w:tc>
        <w:tc>
          <w:tcPr>
            <w:tcW w:w="3076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C67735">
              <w:rPr>
                <w:rFonts w:ascii="Times New Roman" w:hAnsi="Times New Roman" w:cs="Times New Roman"/>
                <w:color w:val="000000" w:themeColor="text1"/>
                <w:lang w:val="tr-TR"/>
              </w:rPr>
              <w:t>Aşı birçok hastalığa neden olabilir.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C67735" w:rsidRPr="00C67735" w:rsidTr="00C67735">
        <w:trPr>
          <w:cantSplit/>
        </w:trPr>
        <w:tc>
          <w:tcPr>
            <w:tcW w:w="205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B4</w:t>
            </w:r>
          </w:p>
        </w:tc>
        <w:tc>
          <w:tcPr>
            <w:tcW w:w="3076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lang w:val="tr-TR"/>
              </w:rPr>
            </w:pPr>
            <w:r w:rsidRPr="00C67735">
              <w:rPr>
                <w:rFonts w:ascii="Times New Roman" w:hAnsi="Times New Roman" w:cs="Times New Roman"/>
                <w:color w:val="000000" w:themeColor="text1"/>
                <w:lang w:val="tr-TR"/>
              </w:rPr>
              <w:t>Aşıların içeriğinde zehirli maddeler vardır.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7735" w:rsidRPr="00C67735" w:rsidTr="00C67735">
        <w:trPr>
          <w:cantSplit/>
        </w:trPr>
        <w:tc>
          <w:tcPr>
            <w:tcW w:w="205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B5</w:t>
            </w:r>
          </w:p>
        </w:tc>
        <w:tc>
          <w:tcPr>
            <w:tcW w:w="3076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C67735">
              <w:rPr>
                <w:rFonts w:ascii="Times New Roman" w:hAnsi="Times New Roman" w:cs="Times New Roman"/>
                <w:color w:val="000000" w:themeColor="text1"/>
                <w:lang w:val="tr-TR"/>
              </w:rPr>
              <w:t>Aşının otizm veya öğrenme bozukluğuna yol açmasından korkuyorum.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7735" w:rsidRPr="00C67735" w:rsidTr="00C67735">
        <w:trPr>
          <w:cantSplit/>
        </w:trPr>
        <w:tc>
          <w:tcPr>
            <w:tcW w:w="205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C1</w:t>
            </w:r>
          </w:p>
        </w:tc>
        <w:tc>
          <w:tcPr>
            <w:tcW w:w="3076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C67735">
              <w:rPr>
                <w:rFonts w:ascii="Times New Roman" w:hAnsi="Times New Roman" w:cs="Times New Roman"/>
                <w:color w:val="000000" w:themeColor="text1"/>
                <w:lang w:val="tr-TR"/>
              </w:rPr>
              <w:t>Aşı zorunlu değil isteğe bağlı olmalıdır.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67735" w:rsidRPr="00C67735" w:rsidTr="00C67735">
        <w:trPr>
          <w:cantSplit/>
        </w:trPr>
        <w:tc>
          <w:tcPr>
            <w:tcW w:w="205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C2</w:t>
            </w:r>
          </w:p>
        </w:tc>
        <w:tc>
          <w:tcPr>
            <w:tcW w:w="3076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C67735">
              <w:rPr>
                <w:rFonts w:ascii="Times New Roman" w:hAnsi="Times New Roman" w:cs="Times New Roman"/>
                <w:color w:val="000000" w:themeColor="text1"/>
                <w:lang w:val="tr-TR"/>
              </w:rPr>
              <w:t>Çocukluğuma dönsem aşı olmazdım.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C67735" w:rsidRPr="00C67735" w:rsidTr="00C67735">
        <w:trPr>
          <w:cantSplit/>
        </w:trPr>
        <w:tc>
          <w:tcPr>
            <w:tcW w:w="205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C3</w:t>
            </w:r>
          </w:p>
        </w:tc>
        <w:tc>
          <w:tcPr>
            <w:tcW w:w="3076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C67735">
              <w:rPr>
                <w:rFonts w:ascii="Times New Roman" w:hAnsi="Times New Roman" w:cs="Times New Roman"/>
                <w:lang w:val="tr-TR"/>
              </w:rPr>
              <w:t>Aşı sırasında çocuğum ağladığı için çocuğuma aşı yaptırmam.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  <w:tr w:rsidR="00C67735" w:rsidRPr="00C67735" w:rsidTr="00C67735">
        <w:trPr>
          <w:cantSplit/>
        </w:trPr>
        <w:tc>
          <w:tcPr>
            <w:tcW w:w="3281" w:type="pct"/>
            <w:gridSpan w:val="2"/>
            <w:shd w:val="clear" w:color="auto" w:fill="FFFFFF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344" w:type="pct"/>
            <w:shd w:val="clear" w:color="auto" w:fill="FFFFFF"/>
            <w:vAlign w:val="center"/>
          </w:tcPr>
          <w:p w:rsidR="00C67735" w:rsidRPr="00C67735" w:rsidRDefault="00C67735" w:rsidP="00C67735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tr-TR"/>
              </w:rPr>
            </w:pPr>
          </w:p>
        </w:tc>
      </w:tr>
    </w:tbl>
    <w:p w:rsidR="00A070D5" w:rsidRPr="007D094D" w:rsidRDefault="00A070D5" w:rsidP="00A070D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C67735" w:rsidRPr="007D094D" w:rsidRDefault="00C67735" w:rsidP="00C6773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C67735" w:rsidRPr="007D094D" w:rsidRDefault="00C67735" w:rsidP="00C6773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7D094D">
        <w:rPr>
          <w:rFonts w:ascii="Times New Roman" w:hAnsi="Times New Roman" w:cs="Times New Roman"/>
          <w:lang w:val="tr-TR"/>
        </w:rPr>
        <w:t>A- Aşı yararı ve koruyucu değeri</w:t>
      </w:r>
    </w:p>
    <w:p w:rsidR="00C67735" w:rsidRPr="007D094D" w:rsidRDefault="00C67735" w:rsidP="00C67735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Kesinlikle katılmıyorum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  <w:t>5 puan</w:t>
      </w:r>
    </w:p>
    <w:p w:rsidR="00C67735" w:rsidRPr="007D094D" w:rsidRDefault="00C67735" w:rsidP="00C67735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Katılmıyorum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4 puan</w:t>
      </w:r>
    </w:p>
    <w:p w:rsidR="00C67735" w:rsidRPr="007D094D" w:rsidRDefault="00C67735" w:rsidP="00C67735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Kısmen katılıyorum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3 puan</w:t>
      </w:r>
    </w:p>
    <w:p w:rsidR="00C67735" w:rsidRPr="007D094D" w:rsidRDefault="00C67735" w:rsidP="00C67735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Katılıyorum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2 puan</w:t>
      </w:r>
    </w:p>
    <w:p w:rsidR="00C67735" w:rsidRPr="007D094D" w:rsidRDefault="00C67735" w:rsidP="00C67735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Kesinlikle katılıyorum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1 puan</w:t>
      </w:r>
    </w:p>
    <w:p w:rsidR="00C67735" w:rsidRPr="007D094D" w:rsidRDefault="00C67735" w:rsidP="00C6773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C67735" w:rsidRPr="007D094D" w:rsidRDefault="00C67735" w:rsidP="00C6773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7D094D">
        <w:rPr>
          <w:rFonts w:ascii="Times New Roman" w:hAnsi="Times New Roman" w:cs="Times New Roman"/>
          <w:lang w:val="tr-TR"/>
        </w:rPr>
        <w:t>B- Aşı karşıtlığı</w:t>
      </w:r>
    </w:p>
    <w:p w:rsidR="00C67735" w:rsidRPr="007D094D" w:rsidRDefault="00C67735" w:rsidP="00C6773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7D094D">
        <w:rPr>
          <w:rFonts w:ascii="Times New Roman" w:hAnsi="Times New Roman" w:cs="Times New Roman"/>
          <w:lang w:val="tr-TR"/>
        </w:rPr>
        <w:t>C- Aşı olmamak için çözümler</w:t>
      </w:r>
    </w:p>
    <w:p w:rsidR="00C67735" w:rsidRPr="007D094D" w:rsidRDefault="00C67735" w:rsidP="00C67735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Kesinlikle katılmıyorum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  <w:t>1 puan</w:t>
      </w:r>
    </w:p>
    <w:p w:rsidR="00C67735" w:rsidRPr="007D094D" w:rsidRDefault="00C67735" w:rsidP="00C67735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Katılmıyorum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2 puan</w:t>
      </w:r>
    </w:p>
    <w:p w:rsidR="00C67735" w:rsidRPr="007D094D" w:rsidRDefault="00C67735" w:rsidP="00C67735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Kısmen katılıyorum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3 puan</w:t>
      </w:r>
    </w:p>
    <w:p w:rsidR="00C67735" w:rsidRPr="007D094D" w:rsidRDefault="00C67735" w:rsidP="00C67735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lastRenderedPageBreak/>
        <w:t>Katılıyorum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4 puan</w:t>
      </w:r>
    </w:p>
    <w:p w:rsidR="00C67735" w:rsidRPr="007D094D" w:rsidRDefault="00C67735" w:rsidP="00C67735">
      <w:pPr>
        <w:widowControl w:val="0"/>
        <w:tabs>
          <w:tab w:val="left" w:pos="1812"/>
          <w:tab w:val="left" w:pos="3629"/>
          <w:tab w:val="left" w:pos="5445"/>
          <w:tab w:val="left" w:pos="7261"/>
        </w:tabs>
        <w:autoSpaceDE w:val="0"/>
        <w:autoSpaceDN w:val="0"/>
        <w:adjustRightInd w:val="0"/>
        <w:ind w:left="1416" w:right="60"/>
        <w:rPr>
          <w:rFonts w:ascii="Times New Roman" w:hAnsi="Times New Roman" w:cs="Times New Roman"/>
          <w:color w:val="000000"/>
          <w:lang w:val="tr-TR"/>
        </w:rPr>
      </w:pPr>
      <w:r w:rsidRPr="007D094D">
        <w:rPr>
          <w:rFonts w:ascii="Times New Roman" w:hAnsi="Times New Roman" w:cs="Times New Roman"/>
          <w:color w:val="000000"/>
          <w:lang w:val="tr-TR"/>
        </w:rPr>
        <w:t>Kesinlikle katılıyorum</w:t>
      </w:r>
      <w:r w:rsidRPr="007D094D">
        <w:rPr>
          <w:rFonts w:ascii="Times New Roman" w:hAnsi="Times New Roman" w:cs="Times New Roman"/>
          <w:color w:val="000000"/>
          <w:lang w:val="tr-TR"/>
        </w:rPr>
        <w:tab/>
      </w:r>
      <w:r w:rsidRPr="007D094D">
        <w:rPr>
          <w:rFonts w:ascii="Times New Roman" w:hAnsi="Times New Roman" w:cs="Times New Roman"/>
          <w:color w:val="000000"/>
          <w:lang w:val="tr-TR"/>
        </w:rPr>
        <w:tab/>
        <w:t>5 puan</w:t>
      </w:r>
    </w:p>
    <w:p w:rsidR="00C67735" w:rsidRPr="007D094D" w:rsidRDefault="00C67735" w:rsidP="00C6773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C67735" w:rsidRPr="007D094D" w:rsidRDefault="00C67735" w:rsidP="00C6773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C67735" w:rsidRDefault="00C67735" w:rsidP="00C6773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Hesaplanmış kesme değeri yoktur.</w:t>
      </w:r>
    </w:p>
    <w:p w:rsidR="00C67735" w:rsidRPr="007D094D" w:rsidRDefault="00C67735" w:rsidP="00C6773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Puan arttıkça aşı karşıtlığı/tereddüdü artar. (A bölümü maddeleri aşı lehinde ifadelerden oluştuğundan ters puanlanmıştır.)</w:t>
      </w:r>
    </w:p>
    <w:p w:rsidR="00C67735" w:rsidRPr="007D094D" w:rsidRDefault="00C67735" w:rsidP="00C67735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0D251F" w:rsidRPr="007D094D" w:rsidRDefault="000D251F">
      <w:pPr>
        <w:rPr>
          <w:rFonts w:ascii="Times New Roman" w:hAnsi="Times New Roman" w:cs="Times New Roman"/>
          <w:lang w:val="tr-TR"/>
        </w:rPr>
      </w:pPr>
    </w:p>
    <w:sectPr w:rsidR="000D251F" w:rsidRPr="007D094D" w:rsidSect="000D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070D5"/>
    <w:rsid w:val="000D251F"/>
    <w:rsid w:val="007D094D"/>
    <w:rsid w:val="00A070D5"/>
    <w:rsid w:val="00C67735"/>
    <w:rsid w:val="00D0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D5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7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2020-06-25T07:30:00Z</dcterms:created>
  <dcterms:modified xsi:type="dcterms:W3CDTF">2020-06-25T07:57:00Z</dcterms:modified>
</cp:coreProperties>
</file>